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81" w:rsidRPr="00CD5C5A" w:rsidRDefault="00C00981" w:rsidP="006B41BF">
      <w:pPr>
        <w:spacing w:line="480" w:lineRule="auto"/>
        <w:ind w:left="4140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 filled="t">
            <v:imagedata r:id="rId4" o:title=""/>
          </v:shape>
        </w:pict>
      </w:r>
    </w:p>
    <w:p w:rsidR="00C00981" w:rsidRPr="00CD5C5A" w:rsidRDefault="00C00981" w:rsidP="006B41BF">
      <w:pPr>
        <w:jc w:val="center"/>
      </w:pPr>
      <w:r w:rsidRPr="00CD5C5A">
        <w:t>РОССИЙСКАЯ ФЕДЕРАЦИЯ</w:t>
      </w:r>
    </w:p>
    <w:p w:rsidR="00C00981" w:rsidRPr="00CD5C5A" w:rsidRDefault="00C00981" w:rsidP="006B41BF">
      <w:pPr>
        <w:jc w:val="center"/>
      </w:pPr>
      <w:r w:rsidRPr="00CD5C5A">
        <w:t>КОРДОВСКИЙ СЕЛЬСКИЙ СОВЕТ ДЕПУТАТОВ</w:t>
      </w:r>
    </w:p>
    <w:p w:rsidR="00C00981" w:rsidRPr="00CD5C5A" w:rsidRDefault="00C00981" w:rsidP="006B41BF">
      <w:pPr>
        <w:jc w:val="center"/>
      </w:pPr>
      <w:r w:rsidRPr="00CD5C5A">
        <w:t>КУРАГИНСКОГО РАЙОНА КРАСНОЯРСКОГО КРАЯ</w:t>
      </w:r>
    </w:p>
    <w:p w:rsidR="00C00981" w:rsidRPr="00CD5C5A" w:rsidRDefault="00C00981" w:rsidP="006B41BF"/>
    <w:p w:rsidR="00C00981" w:rsidRPr="00CD5C5A" w:rsidRDefault="00C00981" w:rsidP="006B41BF">
      <w:pPr>
        <w:jc w:val="center"/>
      </w:pPr>
      <w:r w:rsidRPr="00CD5C5A">
        <w:t>РЕШЕНИЕ</w:t>
      </w:r>
    </w:p>
    <w:p w:rsidR="00C00981" w:rsidRPr="00CD5C5A" w:rsidRDefault="00C00981" w:rsidP="006B41BF">
      <w:pPr>
        <w:jc w:val="center"/>
      </w:pPr>
    </w:p>
    <w:p w:rsidR="00C00981" w:rsidRPr="00CD5C5A" w:rsidRDefault="00C00981" w:rsidP="006B41BF">
      <w:r>
        <w:t>27</w:t>
      </w:r>
      <w:r w:rsidRPr="00CD5C5A">
        <w:t>.0</w:t>
      </w:r>
      <w:r>
        <w:t>8</w:t>
      </w:r>
      <w:r w:rsidRPr="00CD5C5A">
        <w:t>.2018</w:t>
      </w:r>
      <w:r>
        <w:t xml:space="preserve">                                                 </w:t>
      </w:r>
      <w:r w:rsidRPr="00CD5C5A">
        <w:t xml:space="preserve"> с. Кордово</w:t>
      </w:r>
      <w:r>
        <w:t xml:space="preserve">                                               № 32</w:t>
      </w:r>
      <w:r w:rsidRPr="00CD5C5A">
        <w:t>-</w:t>
      </w:r>
      <w:r>
        <w:t>84</w:t>
      </w:r>
      <w:r w:rsidRPr="00CD5C5A">
        <w:t>р</w:t>
      </w:r>
    </w:p>
    <w:p w:rsidR="00C00981" w:rsidRPr="00A559BF" w:rsidRDefault="00C00981" w:rsidP="00E526A1"/>
    <w:p w:rsidR="00C00981" w:rsidRPr="00A559BF" w:rsidRDefault="00C00981" w:rsidP="00E526A1">
      <w:pPr>
        <w:tabs>
          <w:tab w:val="left" w:pos="4680"/>
        </w:tabs>
        <w:ind w:right="5035"/>
        <w:jc w:val="both"/>
        <w:rPr>
          <w:i/>
        </w:rPr>
      </w:pPr>
      <w:r w:rsidRPr="00752979">
        <w:t xml:space="preserve">О внесении изменений в Решение Кордовского сельского Совета депутатов от </w:t>
      </w:r>
      <w:r>
        <w:t>30.03</w:t>
      </w:r>
      <w:r w:rsidRPr="00752979">
        <w:t>.201</w:t>
      </w:r>
      <w:r>
        <w:t>8 № 27</w:t>
      </w:r>
      <w:r w:rsidRPr="00752979">
        <w:t>-</w:t>
      </w:r>
      <w:r>
        <w:t>67</w:t>
      </w:r>
      <w:r w:rsidRPr="00752979">
        <w:t>р</w:t>
      </w:r>
      <w:r>
        <w:t xml:space="preserve"> «</w:t>
      </w:r>
      <w:r w:rsidRPr="00A559BF">
        <w:t>О введении налога на имущество физических лиц на территории МО Кордовский сельсовет</w:t>
      </w:r>
      <w:r>
        <w:t>»</w:t>
      </w:r>
    </w:p>
    <w:p w:rsidR="00C00981" w:rsidRPr="00A559BF" w:rsidRDefault="00C00981" w:rsidP="00A559BF">
      <w:pPr>
        <w:ind w:firstLine="720"/>
        <w:jc w:val="both"/>
      </w:pPr>
    </w:p>
    <w:p w:rsidR="00C00981" w:rsidRDefault="00C00981" w:rsidP="00A559BF">
      <w:pPr>
        <w:autoSpaceDE w:val="0"/>
        <w:ind w:firstLine="720"/>
        <w:jc w:val="both"/>
      </w:pPr>
      <w:r w:rsidRPr="00A559BF">
        <w:t xml:space="preserve">В соответствии с главой 32 Налогового Кодекса Российской Федерации, </w:t>
      </w:r>
      <w:r>
        <w:t>руководствуясь</w:t>
      </w:r>
      <w:r w:rsidRPr="00A559BF">
        <w:t xml:space="preserve"> Устав</w:t>
      </w:r>
      <w:r>
        <w:t>ом</w:t>
      </w:r>
      <w:r w:rsidRPr="00A559BF">
        <w:t xml:space="preserve"> Кордовского сельсовета, Кордовский сельский Совет депутатов РЕШИЛ:</w:t>
      </w:r>
    </w:p>
    <w:p w:rsidR="00C00981" w:rsidRDefault="00C00981" w:rsidP="00A559BF">
      <w:pPr>
        <w:autoSpaceDE w:val="0"/>
        <w:ind w:firstLine="720"/>
        <w:jc w:val="both"/>
      </w:pPr>
    </w:p>
    <w:p w:rsidR="00C00981" w:rsidRDefault="00C00981" w:rsidP="00A559BF">
      <w:pPr>
        <w:autoSpaceDE w:val="0"/>
        <w:ind w:firstLine="720"/>
        <w:jc w:val="both"/>
      </w:pPr>
      <w:r w:rsidRPr="00A84925">
        <w:t xml:space="preserve">Внести в Решение Кордовского сельского Совета депутатов </w:t>
      </w:r>
      <w:r w:rsidRPr="00752979">
        <w:t xml:space="preserve">от </w:t>
      </w:r>
      <w:r>
        <w:t>30.03</w:t>
      </w:r>
      <w:r w:rsidRPr="00752979">
        <w:t>.201</w:t>
      </w:r>
      <w:r>
        <w:t>8 № 27</w:t>
      </w:r>
      <w:r w:rsidRPr="00752979">
        <w:t>-</w:t>
      </w:r>
      <w:r>
        <w:t>67</w:t>
      </w:r>
      <w:r w:rsidRPr="00752979">
        <w:t>р</w:t>
      </w:r>
      <w:r>
        <w:t>«</w:t>
      </w:r>
      <w:r w:rsidRPr="00A559BF">
        <w:t>О введении налога на имущество физических лиц на территории МО Кордовский сельсовет</w:t>
      </w:r>
      <w:r>
        <w:t>»</w:t>
      </w:r>
      <w:r w:rsidRPr="00A84925">
        <w:t xml:space="preserve"> следующие изменения</w:t>
      </w:r>
      <w:r>
        <w:t xml:space="preserve"> и дополнения</w:t>
      </w:r>
      <w:r w:rsidRPr="00A84925">
        <w:t>:</w:t>
      </w:r>
    </w:p>
    <w:p w:rsidR="00C00981" w:rsidRDefault="00C00981" w:rsidP="00A559BF">
      <w:pPr>
        <w:autoSpaceDE w:val="0"/>
        <w:ind w:firstLine="720"/>
        <w:jc w:val="both"/>
      </w:pPr>
    </w:p>
    <w:p w:rsidR="00C00981" w:rsidRDefault="00C00981" w:rsidP="001B184E">
      <w:pPr>
        <w:suppressAutoHyphens w:val="0"/>
        <w:autoSpaceDE w:val="0"/>
        <w:autoSpaceDN w:val="0"/>
        <w:adjustRightInd w:val="0"/>
        <w:ind w:firstLine="720"/>
        <w:jc w:val="both"/>
      </w:pPr>
      <w:r>
        <w:t>1. Пункт 8 дополнить словами: «</w:t>
      </w:r>
      <w:r w:rsidRPr="0014625D">
        <w:t>и не ранее 1-го числа очередного налогового периода по соответствующему налогу</w:t>
      </w:r>
      <w:r>
        <w:t>».</w:t>
      </w:r>
    </w:p>
    <w:p w:rsidR="00C00981" w:rsidRDefault="00C00981" w:rsidP="001B184E">
      <w:pPr>
        <w:suppressAutoHyphens w:val="0"/>
        <w:autoSpaceDE w:val="0"/>
        <w:autoSpaceDN w:val="0"/>
        <w:adjustRightInd w:val="0"/>
        <w:ind w:firstLine="720"/>
        <w:jc w:val="both"/>
      </w:pPr>
      <w:r>
        <w:t>2. Считать утратившим силу:</w:t>
      </w:r>
    </w:p>
    <w:p w:rsidR="00C00981" w:rsidRDefault="00C00981" w:rsidP="001B184E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>Решение Кордовского</w:t>
      </w:r>
      <w:bookmarkStart w:id="0" w:name="_GoBack"/>
      <w:bookmarkEnd w:id="0"/>
      <w:r w:rsidRPr="00CD5C5A">
        <w:t xml:space="preserve"> сельского Совета депутатов </w:t>
      </w:r>
      <w:r>
        <w:t>от 25</w:t>
      </w:r>
      <w:r w:rsidRPr="00A559BF">
        <w:t>.1</w:t>
      </w:r>
      <w:r>
        <w:t>2</w:t>
      </w:r>
      <w:r w:rsidRPr="00A559BF">
        <w:t>.201</w:t>
      </w:r>
      <w:r>
        <w:t>5</w:t>
      </w:r>
      <w:r w:rsidRPr="00A559BF">
        <w:t xml:space="preserve"> № </w:t>
      </w:r>
      <w:r>
        <w:t>6-20</w:t>
      </w:r>
      <w:r w:rsidRPr="00A559BF">
        <w:t>р «</w:t>
      </w:r>
      <w:r w:rsidRPr="001B184E">
        <w:t>О внесении изменений  в Решение Кордовского сельского Совета депутатов № 58-188р от 18.11.2014 «О введении налога на имущество физических лиц на территории МО Кордовский сельсовет»</w:t>
      </w:r>
      <w:r w:rsidRPr="00CD5C5A">
        <w:t>»</w:t>
      </w:r>
      <w:r>
        <w:t>;</w:t>
      </w:r>
    </w:p>
    <w:p w:rsidR="00C00981" w:rsidRDefault="00C00981" w:rsidP="001B184E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29.11</w:t>
      </w:r>
      <w:r w:rsidRPr="00CD5C5A">
        <w:t>.201</w:t>
      </w:r>
      <w:r>
        <w:t>2</w:t>
      </w:r>
      <w:r w:rsidRPr="00CD5C5A">
        <w:t xml:space="preserve"> № </w:t>
      </w:r>
      <w:r>
        <w:t>32</w:t>
      </w:r>
      <w:r w:rsidRPr="00CD5C5A">
        <w:t>-</w:t>
      </w:r>
      <w:r>
        <w:t>117</w:t>
      </w:r>
      <w:r w:rsidRPr="00CD5C5A">
        <w:t>р «</w:t>
      </w:r>
      <w:r w:rsidRPr="00C7025E">
        <w:t>О налог</w:t>
      </w:r>
      <w:r>
        <w:t>е на имущество физических лиц»;</w:t>
      </w:r>
    </w:p>
    <w:p w:rsidR="00C00981" w:rsidRDefault="00C00981" w:rsidP="001B184E">
      <w:pPr>
        <w:suppressAutoHyphens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CD5C5A">
        <w:t xml:space="preserve">Решение Кордовского сельского Совета депутатов от </w:t>
      </w:r>
      <w:r>
        <w:t>18.11</w:t>
      </w:r>
      <w:r w:rsidRPr="00CD5C5A">
        <w:t>.201</w:t>
      </w:r>
      <w:r>
        <w:t>0</w:t>
      </w:r>
      <w:r w:rsidRPr="00CD5C5A">
        <w:t xml:space="preserve"> № </w:t>
      </w:r>
      <w:r>
        <w:t>10</w:t>
      </w:r>
      <w:r w:rsidRPr="00CD5C5A">
        <w:t>-4</w:t>
      </w:r>
      <w:r>
        <w:t>1</w:t>
      </w:r>
      <w:r w:rsidRPr="00CD5C5A">
        <w:t>р «</w:t>
      </w:r>
      <w:r w:rsidRPr="00C7025E">
        <w:t>О налог</w:t>
      </w:r>
      <w:r>
        <w:t>е на имущество физических лиц</w:t>
      </w:r>
      <w:r w:rsidRPr="00CD5C5A">
        <w:t>»</w:t>
      </w:r>
      <w:r>
        <w:t>;</w:t>
      </w:r>
    </w:p>
    <w:p w:rsidR="00C00981" w:rsidRDefault="00C00981" w:rsidP="003A27C8">
      <w:pPr>
        <w:autoSpaceDE w:val="0"/>
        <w:ind w:firstLine="720"/>
        <w:jc w:val="both"/>
      </w:pPr>
      <w:r>
        <w:t xml:space="preserve">3. </w:t>
      </w:r>
      <w:r w:rsidRPr="00CD5C5A">
        <w:t>Настоящее решение вступает в силу не ранее, чем по истечении одного месяца со дня его официального опубликования в газете «Кордовский вестник»</w:t>
      </w:r>
      <w:r w:rsidRPr="0014625D">
        <w:t xml:space="preserve"> и не ранее 1-го числа очередного налогового периода по соответствующему налогу</w:t>
      </w:r>
      <w:r w:rsidRPr="00CD5C5A">
        <w:t>.</w:t>
      </w:r>
    </w:p>
    <w:p w:rsidR="00C00981" w:rsidRDefault="00C00981" w:rsidP="003A27C8">
      <w:pPr>
        <w:autoSpaceDE w:val="0"/>
        <w:ind w:firstLine="720"/>
        <w:jc w:val="both"/>
      </w:pPr>
    </w:p>
    <w:p w:rsidR="00C00981" w:rsidRDefault="00C00981" w:rsidP="003A27C8">
      <w:pPr>
        <w:autoSpaceDE w:val="0"/>
        <w:ind w:firstLine="720"/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C00981" w:rsidTr="004520AE">
        <w:trPr>
          <w:trHeight w:val="868"/>
        </w:trPr>
        <w:tc>
          <w:tcPr>
            <w:tcW w:w="4785" w:type="dxa"/>
          </w:tcPr>
          <w:p w:rsidR="00C00981" w:rsidRPr="00FF5D05" w:rsidRDefault="00C00981" w:rsidP="004520AE">
            <w:pPr>
              <w:jc w:val="both"/>
            </w:pPr>
            <w:r w:rsidRPr="00FF5D05">
              <w:t xml:space="preserve">Председатель </w:t>
            </w:r>
          </w:p>
          <w:p w:rsidR="00C00981" w:rsidRPr="00FF5D05" w:rsidRDefault="00C00981" w:rsidP="004520AE">
            <w:pPr>
              <w:jc w:val="both"/>
            </w:pPr>
            <w:r w:rsidRPr="00FF5D05">
              <w:t>Кордовского Совета депутатов</w:t>
            </w:r>
          </w:p>
        </w:tc>
        <w:tc>
          <w:tcPr>
            <w:tcW w:w="4786" w:type="dxa"/>
          </w:tcPr>
          <w:p w:rsidR="00C00981" w:rsidRPr="00FF5D05" w:rsidRDefault="00C00981" w:rsidP="004520AE">
            <w:pPr>
              <w:jc w:val="both"/>
            </w:pPr>
            <w:r w:rsidRPr="00FF5D05">
              <w:t>Глава Кордовского сельсовета</w:t>
            </w:r>
          </w:p>
        </w:tc>
      </w:tr>
      <w:tr w:rsidR="00C00981" w:rsidTr="004520AE">
        <w:tc>
          <w:tcPr>
            <w:tcW w:w="4785" w:type="dxa"/>
          </w:tcPr>
          <w:p w:rsidR="00C00981" w:rsidRPr="00FF5D05" w:rsidRDefault="00C00981" w:rsidP="004520AE">
            <w:pPr>
              <w:jc w:val="right"/>
            </w:pPr>
            <w:r w:rsidRPr="00FF5D05">
              <w:t xml:space="preserve"> __________________     В.В. Латушкин</w:t>
            </w:r>
          </w:p>
        </w:tc>
        <w:tc>
          <w:tcPr>
            <w:tcW w:w="4786" w:type="dxa"/>
          </w:tcPr>
          <w:p w:rsidR="00C00981" w:rsidRPr="00FF5D05" w:rsidRDefault="00C00981" w:rsidP="004520AE">
            <w:pPr>
              <w:jc w:val="right"/>
            </w:pPr>
            <w:r w:rsidRPr="00FF5D05">
              <w:t>_________________     В.Л. Кондратьев</w:t>
            </w:r>
          </w:p>
        </w:tc>
      </w:tr>
    </w:tbl>
    <w:p w:rsidR="00C00981" w:rsidRDefault="00C00981" w:rsidP="001B184E">
      <w:pPr>
        <w:suppressAutoHyphens w:val="0"/>
        <w:autoSpaceDE w:val="0"/>
        <w:autoSpaceDN w:val="0"/>
        <w:adjustRightInd w:val="0"/>
        <w:ind w:firstLine="720"/>
        <w:jc w:val="both"/>
      </w:pPr>
    </w:p>
    <w:p w:rsidR="00C00981" w:rsidRDefault="00C00981" w:rsidP="00A559BF">
      <w:pPr>
        <w:autoSpaceDE w:val="0"/>
        <w:ind w:firstLine="720"/>
        <w:jc w:val="both"/>
      </w:pPr>
    </w:p>
    <w:sectPr w:rsidR="00C00981" w:rsidSect="0050677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FA"/>
    <w:rsid w:val="000B1308"/>
    <w:rsid w:val="000B1CC6"/>
    <w:rsid w:val="00117DFD"/>
    <w:rsid w:val="0014625D"/>
    <w:rsid w:val="00170894"/>
    <w:rsid w:val="001B184E"/>
    <w:rsid w:val="00200F3E"/>
    <w:rsid w:val="00297153"/>
    <w:rsid w:val="002F4B60"/>
    <w:rsid w:val="003644E0"/>
    <w:rsid w:val="003A27C8"/>
    <w:rsid w:val="003B5C99"/>
    <w:rsid w:val="003C02DA"/>
    <w:rsid w:val="00426374"/>
    <w:rsid w:val="004266FA"/>
    <w:rsid w:val="004520AE"/>
    <w:rsid w:val="004D76D8"/>
    <w:rsid w:val="004E69BA"/>
    <w:rsid w:val="0050677D"/>
    <w:rsid w:val="00567356"/>
    <w:rsid w:val="005A7CA7"/>
    <w:rsid w:val="005F74F4"/>
    <w:rsid w:val="006229FC"/>
    <w:rsid w:val="00636AA1"/>
    <w:rsid w:val="00692A53"/>
    <w:rsid w:val="006B41BF"/>
    <w:rsid w:val="00752979"/>
    <w:rsid w:val="007C1FE2"/>
    <w:rsid w:val="00821923"/>
    <w:rsid w:val="00841A2F"/>
    <w:rsid w:val="00891DD3"/>
    <w:rsid w:val="008B4A42"/>
    <w:rsid w:val="008F6093"/>
    <w:rsid w:val="00A559BF"/>
    <w:rsid w:val="00A84925"/>
    <w:rsid w:val="00AC55D0"/>
    <w:rsid w:val="00B121E5"/>
    <w:rsid w:val="00BE6FC8"/>
    <w:rsid w:val="00C001D9"/>
    <w:rsid w:val="00C00981"/>
    <w:rsid w:val="00C130F4"/>
    <w:rsid w:val="00C7025E"/>
    <w:rsid w:val="00C920C3"/>
    <w:rsid w:val="00C97B09"/>
    <w:rsid w:val="00CD5C5A"/>
    <w:rsid w:val="00CE3C93"/>
    <w:rsid w:val="00D43E9A"/>
    <w:rsid w:val="00DE4A2F"/>
    <w:rsid w:val="00E34F68"/>
    <w:rsid w:val="00E526A1"/>
    <w:rsid w:val="00EA3CC5"/>
    <w:rsid w:val="00FB2EDF"/>
    <w:rsid w:val="00FE2405"/>
    <w:rsid w:val="00FF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F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4F68"/>
    <w:rPr>
      <w:rFonts w:cs="Times New Roman"/>
      <w:color w:val="000080"/>
      <w:u w:val="single"/>
    </w:rPr>
  </w:style>
  <w:style w:type="paragraph" w:styleId="NoSpacing">
    <w:name w:val="No Spacing"/>
    <w:uiPriority w:val="99"/>
    <w:qFormat/>
    <w:rsid w:val="00E34F68"/>
    <w:pPr>
      <w:suppressAutoHyphens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E34F68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F68"/>
    <w:rPr>
      <w:rFonts w:ascii="Tahoma" w:hAnsi="Tahoma" w:cs="Times New Roman"/>
      <w:sz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264</Words>
  <Characters>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2018-08-23T10:02:00Z</cp:lastPrinted>
  <dcterms:created xsi:type="dcterms:W3CDTF">2018-02-19T02:49:00Z</dcterms:created>
  <dcterms:modified xsi:type="dcterms:W3CDTF">2018-08-23T10:09:00Z</dcterms:modified>
</cp:coreProperties>
</file>